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654"/>
        <w:gridCol w:w="4701"/>
      </w:tblGrid>
      <w:tr w:rsidR="00CF24DA" w:rsidRPr="007B7DA5" w:rsidTr="00765147">
        <w:tc>
          <w:tcPr>
            <w:tcW w:w="4785" w:type="dxa"/>
          </w:tcPr>
          <w:p w:rsidR="00CF24DA" w:rsidRPr="007B7DA5" w:rsidRDefault="00CF24DA" w:rsidP="0076514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CF24DA" w:rsidRPr="007B7DA5" w:rsidRDefault="00114E8A" w:rsidP="007651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</w:t>
            </w:r>
            <w:r w:rsidR="00BF257B">
              <w:rPr>
                <w:color w:val="000000"/>
                <w:sz w:val="28"/>
                <w:szCs w:val="28"/>
              </w:rPr>
              <w:t>4</w:t>
            </w:r>
            <w:r w:rsidR="00CF24DA" w:rsidRPr="007B7DA5">
              <w:rPr>
                <w:color w:val="000000"/>
                <w:sz w:val="28"/>
                <w:szCs w:val="28"/>
              </w:rPr>
              <w:t xml:space="preserve"> </w:t>
            </w:r>
          </w:p>
          <w:p w:rsidR="00CF24DA" w:rsidRPr="007B7DA5" w:rsidRDefault="00CF24DA" w:rsidP="00765147">
            <w:pPr>
              <w:jc w:val="center"/>
              <w:rPr>
                <w:color w:val="000000"/>
                <w:sz w:val="28"/>
                <w:szCs w:val="28"/>
              </w:rPr>
            </w:pPr>
            <w:r w:rsidRPr="007B7DA5">
              <w:rPr>
                <w:color w:val="000000"/>
                <w:sz w:val="28"/>
                <w:szCs w:val="28"/>
              </w:rPr>
              <w:t>к Положению о проведении ежегодного областного конкурса «Ветеранское подворье»</w:t>
            </w:r>
          </w:p>
        </w:tc>
      </w:tr>
    </w:tbl>
    <w:p w:rsidR="00CF24DA" w:rsidRPr="007B7DA5" w:rsidRDefault="00CF24DA" w:rsidP="00B97B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97B36" w:rsidRPr="007B7DA5" w:rsidRDefault="00B97B36" w:rsidP="00B97B3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B7DA5">
        <w:rPr>
          <w:rFonts w:ascii="Times New Roman" w:hAnsi="Times New Roman" w:cs="Times New Roman"/>
          <w:sz w:val="28"/>
          <w:szCs w:val="28"/>
        </w:rPr>
        <w:t>Форма</w:t>
      </w:r>
    </w:p>
    <w:p w:rsidR="006F2741" w:rsidRPr="00CF24DA" w:rsidRDefault="006F2741" w:rsidP="006F2741">
      <w:pPr>
        <w:jc w:val="both"/>
        <w:rPr>
          <w:sz w:val="25"/>
          <w:szCs w:val="25"/>
        </w:rPr>
      </w:pPr>
    </w:p>
    <w:p w:rsidR="006F2741" w:rsidRPr="00B43584" w:rsidRDefault="00B43584" w:rsidP="006F274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Согласие</w:t>
      </w:r>
    </w:p>
    <w:p w:rsidR="00BF257B" w:rsidRPr="00BD0E14" w:rsidRDefault="006F2741" w:rsidP="00BF257B">
      <w:pPr>
        <w:jc w:val="center"/>
        <w:rPr>
          <w:color w:val="000000"/>
          <w:sz w:val="28"/>
          <w:szCs w:val="28"/>
        </w:rPr>
      </w:pPr>
      <w:r w:rsidRPr="00B43584">
        <w:rPr>
          <w:bCs/>
          <w:sz w:val="28"/>
          <w:szCs w:val="28"/>
        </w:rPr>
        <w:t xml:space="preserve">на обработку персональных </w:t>
      </w:r>
      <w:r w:rsidRPr="00BD0E14">
        <w:rPr>
          <w:bCs/>
          <w:sz w:val="28"/>
          <w:szCs w:val="28"/>
        </w:rPr>
        <w:t>данных</w:t>
      </w:r>
      <w:r w:rsidR="00BF257B" w:rsidRPr="00BD0E14">
        <w:rPr>
          <w:color w:val="000000"/>
          <w:sz w:val="28"/>
          <w:szCs w:val="28"/>
        </w:rPr>
        <w:t xml:space="preserve">, </w:t>
      </w:r>
    </w:p>
    <w:p w:rsidR="00B43584" w:rsidRPr="00BF257B" w:rsidRDefault="00BF257B" w:rsidP="00BF257B">
      <w:pPr>
        <w:jc w:val="center"/>
        <w:rPr>
          <w:bCs/>
          <w:sz w:val="28"/>
          <w:szCs w:val="28"/>
        </w:rPr>
      </w:pPr>
      <w:r w:rsidRPr="00862199">
        <w:rPr>
          <w:color w:val="000000"/>
          <w:sz w:val="28"/>
          <w:szCs w:val="28"/>
        </w:rPr>
        <w:t xml:space="preserve">разрешенных субъектом персональных данных для распространения (публикации в государственной специализированной информационной системе «Портал </w:t>
      </w:r>
      <w:r w:rsidRPr="00862199">
        <w:rPr>
          <w:color w:val="000000"/>
          <w:spacing w:val="-4"/>
          <w:sz w:val="28"/>
          <w:szCs w:val="28"/>
        </w:rPr>
        <w:t xml:space="preserve">Орловской области – публичный информационный центр» </w:t>
      </w:r>
      <w:r w:rsidR="00461EC0">
        <w:rPr>
          <w:color w:val="000000"/>
          <w:spacing w:val="-4"/>
          <w:sz w:val="28"/>
          <w:szCs w:val="28"/>
        </w:rPr>
        <w:br/>
      </w:r>
      <w:r w:rsidRPr="00862199">
        <w:rPr>
          <w:color w:val="000000"/>
          <w:spacing w:val="-4"/>
          <w:sz w:val="28"/>
          <w:szCs w:val="28"/>
        </w:rPr>
        <w:t>в информационно</w:t>
      </w:r>
      <w:r w:rsidRPr="00862199">
        <w:rPr>
          <w:color w:val="000000"/>
          <w:sz w:val="28"/>
          <w:szCs w:val="28"/>
        </w:rPr>
        <w:t>-телекоммуникационной сети Интернет)</w:t>
      </w:r>
    </w:p>
    <w:p w:rsidR="00765147" w:rsidRDefault="00765147" w:rsidP="006F2741">
      <w:pPr>
        <w:jc w:val="both"/>
        <w:rPr>
          <w:i/>
          <w:iCs/>
          <w:sz w:val="25"/>
          <w:szCs w:val="25"/>
        </w:rPr>
      </w:pPr>
    </w:p>
    <w:p w:rsidR="00765147" w:rsidRDefault="00A9197C" w:rsidP="00461EC0">
      <w:pPr>
        <w:ind w:firstLine="709"/>
        <w:jc w:val="both"/>
        <w:rPr>
          <w:i/>
          <w:iCs/>
          <w:sz w:val="25"/>
          <w:szCs w:val="25"/>
        </w:rPr>
      </w:pPr>
      <w:r>
        <w:rPr>
          <w:sz w:val="28"/>
          <w:szCs w:val="28"/>
        </w:rPr>
        <w:t xml:space="preserve">В соответствии </w:t>
      </w:r>
      <w:r w:rsidRPr="00856728">
        <w:rPr>
          <w:sz w:val="28"/>
          <w:szCs w:val="28"/>
        </w:rPr>
        <w:t>с положениями</w:t>
      </w:r>
      <w:r>
        <w:rPr>
          <w:sz w:val="28"/>
          <w:szCs w:val="28"/>
        </w:rPr>
        <w:t xml:space="preserve"> статьи 10.1</w:t>
      </w:r>
      <w:r w:rsidRPr="00856728">
        <w:rPr>
          <w:sz w:val="28"/>
          <w:szCs w:val="28"/>
        </w:rPr>
        <w:t xml:space="preserve"> Федерального </w:t>
      </w:r>
      <w:hyperlink r:id="rId6" w:history="1">
        <w:r w:rsidRPr="00856728">
          <w:rPr>
            <w:sz w:val="28"/>
            <w:szCs w:val="28"/>
          </w:rPr>
          <w:t>закона</w:t>
        </w:r>
      </w:hyperlink>
      <w:r w:rsidRPr="00856728">
        <w:rPr>
          <w:sz w:val="28"/>
          <w:szCs w:val="28"/>
        </w:rPr>
        <w:t xml:space="preserve"> </w:t>
      </w:r>
      <w:r w:rsidR="00461EC0">
        <w:rPr>
          <w:sz w:val="28"/>
          <w:szCs w:val="28"/>
        </w:rPr>
        <w:br/>
      </w:r>
      <w:r w:rsidRPr="00856728">
        <w:rPr>
          <w:sz w:val="28"/>
          <w:szCs w:val="28"/>
        </w:rPr>
        <w:t>от 27 июля 2006 года № 152-ФЗ «О персональных данных</w:t>
      </w:r>
      <w:r w:rsidRPr="00CA0999">
        <w:rPr>
          <w:sz w:val="28"/>
          <w:szCs w:val="28"/>
        </w:rPr>
        <w:t xml:space="preserve">» я, </w:t>
      </w:r>
      <w:r w:rsidR="00461EC0" w:rsidRPr="00CA0999">
        <w:rPr>
          <w:sz w:val="28"/>
          <w:szCs w:val="28"/>
        </w:rPr>
        <w:t>_____________</w:t>
      </w:r>
    </w:p>
    <w:p w:rsidR="006F2741" w:rsidRPr="00CF24DA" w:rsidRDefault="006F2741" w:rsidP="006F2741">
      <w:pPr>
        <w:jc w:val="both"/>
        <w:rPr>
          <w:i/>
          <w:iCs/>
          <w:sz w:val="25"/>
          <w:szCs w:val="25"/>
        </w:rPr>
      </w:pPr>
      <w:r w:rsidRPr="00CF24DA">
        <w:rPr>
          <w:i/>
          <w:iCs/>
          <w:sz w:val="25"/>
          <w:szCs w:val="25"/>
        </w:rPr>
        <w:t>_____________________________________________</w:t>
      </w:r>
      <w:r w:rsidR="00CF24DA">
        <w:rPr>
          <w:i/>
          <w:iCs/>
          <w:sz w:val="25"/>
          <w:szCs w:val="25"/>
        </w:rPr>
        <w:t>____________________________</w:t>
      </w:r>
      <w:r w:rsidR="00461EC0">
        <w:rPr>
          <w:i/>
          <w:iCs/>
          <w:sz w:val="25"/>
          <w:szCs w:val="25"/>
        </w:rPr>
        <w:t>_</w:t>
      </w:r>
      <w:r w:rsidR="00B43584">
        <w:rPr>
          <w:iCs/>
          <w:sz w:val="25"/>
          <w:szCs w:val="25"/>
        </w:rPr>
        <w:t>,</w:t>
      </w:r>
    </w:p>
    <w:p w:rsidR="006F2741" w:rsidRPr="00B43584" w:rsidRDefault="00B43584" w:rsidP="00765147">
      <w:pPr>
        <w:jc w:val="center"/>
      </w:pPr>
      <w:r w:rsidRPr="00B43584">
        <w:t>(фамилия, имя, отчество</w:t>
      </w:r>
      <w:r w:rsidR="006F2741" w:rsidRPr="00B43584">
        <w:t xml:space="preserve"> </w:t>
      </w:r>
      <w:r w:rsidRPr="00B43584">
        <w:t>(</w:t>
      </w:r>
      <w:r w:rsidR="006F2741" w:rsidRPr="00B43584">
        <w:t>при наличии)</w:t>
      </w:r>
      <w:r w:rsidR="00765147">
        <w:t xml:space="preserve"> субъекта персональных данных)</w:t>
      </w:r>
    </w:p>
    <w:p w:rsidR="006F2741" w:rsidRPr="00CF24DA" w:rsidRDefault="006F2741" w:rsidP="006F2741">
      <w:pPr>
        <w:jc w:val="both"/>
        <w:rPr>
          <w:sz w:val="25"/>
          <w:szCs w:val="25"/>
        </w:rPr>
      </w:pPr>
    </w:p>
    <w:p w:rsidR="006F2741" w:rsidRPr="00CF24DA" w:rsidRDefault="00BF257B" w:rsidP="00856728">
      <w:pPr>
        <w:jc w:val="both"/>
        <w:rPr>
          <w:sz w:val="25"/>
          <w:szCs w:val="25"/>
        </w:rPr>
      </w:pPr>
      <w:r>
        <w:rPr>
          <w:sz w:val="28"/>
          <w:szCs w:val="28"/>
        </w:rPr>
        <w:t>контактная информация:</w:t>
      </w:r>
      <w:r w:rsidR="00856728">
        <w:rPr>
          <w:sz w:val="25"/>
          <w:szCs w:val="25"/>
        </w:rPr>
        <w:t xml:space="preserve"> </w:t>
      </w:r>
      <w:r w:rsidR="006F2741" w:rsidRPr="00CF24DA">
        <w:rPr>
          <w:sz w:val="25"/>
          <w:szCs w:val="25"/>
        </w:rPr>
        <w:t>______________</w:t>
      </w:r>
      <w:r>
        <w:rPr>
          <w:sz w:val="25"/>
          <w:szCs w:val="25"/>
        </w:rPr>
        <w:t>_______</w:t>
      </w:r>
      <w:r w:rsidR="006F2741" w:rsidRPr="00CF24DA">
        <w:rPr>
          <w:sz w:val="25"/>
          <w:szCs w:val="25"/>
        </w:rPr>
        <w:t>_</w:t>
      </w:r>
      <w:r w:rsidR="00856728">
        <w:rPr>
          <w:sz w:val="25"/>
          <w:szCs w:val="25"/>
        </w:rPr>
        <w:t>________________________</w:t>
      </w:r>
      <w:r w:rsidR="00461EC0">
        <w:rPr>
          <w:sz w:val="25"/>
          <w:szCs w:val="25"/>
        </w:rPr>
        <w:t>____</w:t>
      </w:r>
    </w:p>
    <w:p w:rsidR="00765147" w:rsidRPr="00CF24DA" w:rsidRDefault="00765147" w:rsidP="00765147">
      <w:pPr>
        <w:jc w:val="both"/>
        <w:rPr>
          <w:i/>
          <w:iCs/>
          <w:sz w:val="25"/>
          <w:szCs w:val="25"/>
        </w:rPr>
      </w:pPr>
      <w:r w:rsidRPr="00CF24DA">
        <w:rPr>
          <w:i/>
          <w:iCs/>
          <w:sz w:val="25"/>
          <w:szCs w:val="25"/>
        </w:rPr>
        <w:t>_____________________________________________</w:t>
      </w:r>
      <w:r>
        <w:rPr>
          <w:i/>
          <w:iCs/>
          <w:sz w:val="25"/>
          <w:szCs w:val="25"/>
        </w:rPr>
        <w:t>____________________________</w:t>
      </w:r>
      <w:r>
        <w:rPr>
          <w:iCs/>
          <w:sz w:val="25"/>
          <w:szCs w:val="25"/>
        </w:rPr>
        <w:t>,</w:t>
      </w:r>
    </w:p>
    <w:p w:rsidR="00765147" w:rsidRDefault="00765147" w:rsidP="00765147">
      <w:pPr>
        <w:jc w:val="center"/>
      </w:pPr>
      <w:r w:rsidRPr="00B43584">
        <w:t>(</w:t>
      </w:r>
      <w:r>
        <w:t>номер телефона, адрес электронной почты или почтовый адрес</w:t>
      </w:r>
      <w:r w:rsidRPr="00B43584">
        <w:t>)</w:t>
      </w:r>
    </w:p>
    <w:p w:rsidR="00461EC0" w:rsidRPr="00B43584" w:rsidRDefault="00461EC0" w:rsidP="00765147">
      <w:pPr>
        <w:jc w:val="center"/>
      </w:pPr>
    </w:p>
    <w:p w:rsidR="00A9197C" w:rsidRPr="00A9197C" w:rsidRDefault="00A9197C" w:rsidP="00A9197C">
      <w:pPr>
        <w:jc w:val="both"/>
        <w:rPr>
          <w:rFonts w:eastAsiaTheme="minorHAnsi"/>
          <w:iCs/>
          <w:sz w:val="28"/>
          <w:szCs w:val="28"/>
          <w:lang w:eastAsia="en-US"/>
        </w:rPr>
      </w:pPr>
      <w:r w:rsidRPr="00A9197C">
        <w:rPr>
          <w:rFonts w:eastAsiaTheme="minorHAnsi"/>
          <w:iCs/>
          <w:sz w:val="28"/>
          <w:szCs w:val="28"/>
          <w:lang w:eastAsia="en-US"/>
        </w:rPr>
        <w:t>даю конкретное, предметное, информированное, сознате</w:t>
      </w:r>
      <w:r>
        <w:rPr>
          <w:rFonts w:eastAsiaTheme="minorHAnsi"/>
          <w:iCs/>
          <w:sz w:val="28"/>
          <w:szCs w:val="28"/>
          <w:lang w:eastAsia="en-US"/>
        </w:rPr>
        <w:t xml:space="preserve">льное и однозначное согласие на </w:t>
      </w:r>
      <w:r w:rsidR="00461EC0" w:rsidRPr="00CA0999">
        <w:rPr>
          <w:rFonts w:eastAsiaTheme="minorHAnsi"/>
          <w:iCs/>
          <w:sz w:val="28"/>
          <w:szCs w:val="28"/>
          <w:lang w:eastAsia="en-US"/>
        </w:rPr>
        <w:t>распространение</w:t>
      </w:r>
      <w:r w:rsidRPr="00CA0999">
        <w:rPr>
          <w:rFonts w:eastAsiaTheme="minorHAnsi"/>
          <w:iCs/>
          <w:sz w:val="28"/>
          <w:szCs w:val="28"/>
          <w:lang w:eastAsia="en-US"/>
        </w:rPr>
        <w:t xml:space="preserve"> подлежащих обработке моих персональных данных </w:t>
      </w:r>
      <w:r w:rsidR="00461EC0" w:rsidRPr="00CA0999">
        <w:rPr>
          <w:color w:val="000000"/>
          <w:sz w:val="28"/>
          <w:szCs w:val="28"/>
        </w:rPr>
        <w:t>(публикацию</w:t>
      </w:r>
      <w:r w:rsidRPr="00862199">
        <w:rPr>
          <w:color w:val="000000"/>
          <w:sz w:val="28"/>
          <w:szCs w:val="28"/>
        </w:rPr>
        <w:t xml:space="preserve"> в государственной специализированной информационной системе «Портал </w:t>
      </w:r>
      <w:r w:rsidRPr="00862199">
        <w:rPr>
          <w:color w:val="000000"/>
          <w:spacing w:val="-4"/>
          <w:sz w:val="28"/>
          <w:szCs w:val="28"/>
        </w:rPr>
        <w:t>Орловской области – публичный информационный центр» в информационно</w:t>
      </w:r>
      <w:r w:rsidRPr="00862199">
        <w:rPr>
          <w:color w:val="000000"/>
          <w:sz w:val="28"/>
          <w:szCs w:val="28"/>
        </w:rPr>
        <w:t>-телекоммуникационной сети Интернет)</w:t>
      </w:r>
      <w:r>
        <w:rPr>
          <w:color w:val="000000"/>
          <w:sz w:val="28"/>
          <w:szCs w:val="28"/>
        </w:rPr>
        <w:t>.</w:t>
      </w:r>
    </w:p>
    <w:p w:rsidR="00765147" w:rsidRDefault="00765147" w:rsidP="0046713A">
      <w:pPr>
        <w:jc w:val="both"/>
        <w:rPr>
          <w:sz w:val="28"/>
          <w:szCs w:val="28"/>
        </w:rPr>
      </w:pPr>
    </w:p>
    <w:p w:rsidR="00765147" w:rsidRDefault="00A9197C" w:rsidP="0046713A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65147">
        <w:rPr>
          <w:sz w:val="28"/>
          <w:szCs w:val="28"/>
        </w:rPr>
        <w:t>ведения об операторе: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76514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Default="0076514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Default="0076514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Департамент </w:t>
            </w:r>
            <w:r w:rsidRPr="00856728">
              <w:rPr>
                <w:sz w:val="28"/>
                <w:szCs w:val="28"/>
              </w:rPr>
              <w:t>сельского хозяйства Орловской области</w:t>
            </w:r>
          </w:p>
        </w:tc>
      </w:tr>
      <w:tr w:rsidR="0076514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Default="0076514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Адрес, указанный в ЕГРЮЛ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Pr="00BD0E14" w:rsidRDefault="00CA099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highlight w:val="cyan"/>
                <w:lang w:eastAsia="en-US"/>
              </w:rPr>
            </w:pPr>
            <w:r w:rsidRPr="00256B9A">
              <w:rPr>
                <w:sz w:val="28"/>
                <w:szCs w:val="28"/>
              </w:rPr>
              <w:t>302040, Орловская область, г. Орёл, ул. Максима Горького, д. 45</w:t>
            </w:r>
          </w:p>
        </w:tc>
      </w:tr>
      <w:tr w:rsidR="0076514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Default="0076514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Фактический адрес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Pr="00BD0E14" w:rsidRDefault="00CA099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highlight w:val="cyan"/>
                <w:lang w:eastAsia="en-US"/>
              </w:rPr>
            </w:pPr>
            <w:r w:rsidRPr="00256B9A">
              <w:rPr>
                <w:sz w:val="28"/>
                <w:szCs w:val="28"/>
              </w:rPr>
              <w:t>302040, Орловская область, г. Орёл, ул. Максима Горького, д. 45</w:t>
            </w:r>
          </w:p>
        </w:tc>
      </w:tr>
      <w:tr w:rsidR="0076514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Default="0076514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Pr="00BD0E14" w:rsidRDefault="00CA099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highlight w:val="cyan"/>
                <w:lang w:eastAsia="en-US"/>
              </w:rPr>
            </w:pPr>
            <w:r w:rsidRPr="00256B9A">
              <w:rPr>
                <w:sz w:val="28"/>
                <w:szCs w:val="28"/>
              </w:rPr>
              <w:t>5753039990</w:t>
            </w:r>
          </w:p>
        </w:tc>
      </w:tr>
      <w:tr w:rsidR="0076514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Default="0076514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ОГРН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147" w:rsidRPr="00BD0E14" w:rsidRDefault="00CA099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highlight w:val="cyan"/>
                <w:lang w:eastAsia="en-US"/>
              </w:rPr>
            </w:pPr>
            <w:r w:rsidRPr="00256B9A">
              <w:rPr>
                <w:sz w:val="28"/>
                <w:szCs w:val="28"/>
              </w:rPr>
              <w:t>1065753011477</w:t>
            </w:r>
          </w:p>
        </w:tc>
      </w:tr>
    </w:tbl>
    <w:p w:rsidR="00765147" w:rsidRDefault="00765147" w:rsidP="00765147">
      <w:pPr>
        <w:ind w:firstLine="709"/>
        <w:jc w:val="both"/>
        <w:rPr>
          <w:sz w:val="28"/>
          <w:szCs w:val="28"/>
        </w:rPr>
      </w:pPr>
    </w:p>
    <w:p w:rsidR="00862199" w:rsidRPr="00862199" w:rsidRDefault="00765147" w:rsidP="0086219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62199">
        <w:rPr>
          <w:sz w:val="28"/>
          <w:szCs w:val="28"/>
        </w:rPr>
        <w:t>Сведения об информацион</w:t>
      </w:r>
      <w:r w:rsidR="00461EC0">
        <w:rPr>
          <w:sz w:val="28"/>
          <w:szCs w:val="28"/>
        </w:rPr>
        <w:t xml:space="preserve">ных ресурсах оператора (адреса </w:t>
      </w:r>
      <w:r w:rsidRPr="00862199">
        <w:rPr>
          <w:sz w:val="28"/>
          <w:szCs w:val="28"/>
        </w:rPr>
        <w:t xml:space="preserve">страниц, </w:t>
      </w:r>
      <w:r w:rsidR="00461EC0">
        <w:rPr>
          <w:sz w:val="28"/>
          <w:szCs w:val="28"/>
        </w:rPr>
        <w:br/>
      </w:r>
      <w:r w:rsidR="00CA0999">
        <w:rPr>
          <w:sz w:val="28"/>
          <w:szCs w:val="28"/>
        </w:rPr>
        <w:t>на которых будет осуществляться</w:t>
      </w:r>
      <w:r w:rsidRPr="00862199">
        <w:rPr>
          <w:sz w:val="28"/>
          <w:szCs w:val="28"/>
        </w:rPr>
        <w:t xml:space="preserve"> распространение):</w:t>
      </w:r>
      <w:r w:rsidR="00862199" w:rsidRPr="00862199">
        <w:rPr>
          <w:rFonts w:eastAsiaTheme="minorHAnsi"/>
          <w:sz w:val="28"/>
          <w:szCs w:val="28"/>
          <w:lang w:eastAsia="en-US"/>
        </w:rPr>
        <w:t xml:space="preserve"> </w:t>
      </w:r>
      <w:r w:rsidR="00CA0999" w:rsidRPr="00256B9A">
        <w:rPr>
          <w:sz w:val="28"/>
          <w:szCs w:val="28"/>
        </w:rPr>
        <w:t>https://orel-region.ru/index.php?head=47</w:t>
      </w:r>
      <w:r w:rsidR="00CA0999">
        <w:rPr>
          <w:sz w:val="28"/>
          <w:szCs w:val="28"/>
        </w:rPr>
        <w:t>.</w:t>
      </w:r>
    </w:p>
    <w:p w:rsidR="00765147" w:rsidRPr="00862199" w:rsidRDefault="00765147" w:rsidP="00765147">
      <w:pPr>
        <w:ind w:firstLine="709"/>
        <w:jc w:val="both"/>
        <w:rPr>
          <w:sz w:val="28"/>
          <w:szCs w:val="28"/>
        </w:rPr>
      </w:pPr>
    </w:p>
    <w:p w:rsidR="00765147" w:rsidRPr="00765147" w:rsidRDefault="00765147" w:rsidP="00765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5147">
        <w:rPr>
          <w:sz w:val="28"/>
          <w:szCs w:val="28"/>
        </w:rPr>
        <w:t>Цель (цели) о</w:t>
      </w:r>
      <w:r w:rsidR="00461EC0">
        <w:rPr>
          <w:sz w:val="28"/>
          <w:szCs w:val="28"/>
        </w:rPr>
        <w:t xml:space="preserve">бработки персональных данных: </w:t>
      </w:r>
      <w:r w:rsidR="00862199">
        <w:rPr>
          <w:sz w:val="28"/>
          <w:szCs w:val="28"/>
        </w:rPr>
        <w:t>и</w:t>
      </w:r>
      <w:r w:rsidRPr="00765147">
        <w:rPr>
          <w:sz w:val="28"/>
          <w:szCs w:val="28"/>
        </w:rPr>
        <w:t>нформ</w:t>
      </w:r>
      <w:r w:rsidR="00862199">
        <w:rPr>
          <w:sz w:val="28"/>
          <w:szCs w:val="28"/>
        </w:rPr>
        <w:t xml:space="preserve">ирование </w:t>
      </w:r>
      <w:r w:rsidR="00461EC0">
        <w:rPr>
          <w:sz w:val="28"/>
          <w:szCs w:val="28"/>
        </w:rPr>
        <w:br/>
      </w:r>
      <w:r w:rsidR="00862199">
        <w:rPr>
          <w:sz w:val="28"/>
          <w:szCs w:val="28"/>
        </w:rPr>
        <w:t xml:space="preserve">о результатах ежегодного </w:t>
      </w:r>
      <w:r w:rsidR="00862199" w:rsidRPr="00856728">
        <w:rPr>
          <w:sz w:val="28"/>
          <w:szCs w:val="28"/>
        </w:rPr>
        <w:t>областного конкурса «Ветеранское подворье»</w:t>
      </w:r>
      <w:r w:rsidRPr="00765147">
        <w:rPr>
          <w:sz w:val="28"/>
          <w:szCs w:val="28"/>
        </w:rPr>
        <w:t>.</w:t>
      </w:r>
    </w:p>
    <w:p w:rsidR="00765147" w:rsidRDefault="00765147" w:rsidP="00765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5147">
        <w:rPr>
          <w:sz w:val="28"/>
          <w:szCs w:val="28"/>
        </w:rPr>
        <w:lastRenderedPageBreak/>
        <w:t xml:space="preserve">Категории </w:t>
      </w:r>
      <w:r w:rsidR="00461EC0">
        <w:rPr>
          <w:sz w:val="28"/>
          <w:szCs w:val="28"/>
        </w:rPr>
        <w:t xml:space="preserve">и перечень персональных данных, на обработку </w:t>
      </w:r>
      <w:r w:rsidRPr="00765147">
        <w:rPr>
          <w:sz w:val="28"/>
          <w:szCs w:val="28"/>
        </w:rPr>
        <w:t>которых дается</w:t>
      </w:r>
      <w:r w:rsidR="00862199">
        <w:rPr>
          <w:sz w:val="28"/>
          <w:szCs w:val="28"/>
        </w:rPr>
        <w:t xml:space="preserve"> согласие: </w:t>
      </w:r>
    </w:p>
    <w:p w:rsidR="00862199" w:rsidRDefault="00862199" w:rsidP="00765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2199">
        <w:rPr>
          <w:sz w:val="28"/>
          <w:szCs w:val="28"/>
        </w:rPr>
        <w:t>фамилия, имя, отчество (при наличии)</w:t>
      </w:r>
      <w:r>
        <w:rPr>
          <w:sz w:val="28"/>
          <w:szCs w:val="28"/>
        </w:rPr>
        <w:t>;</w:t>
      </w:r>
    </w:p>
    <w:p w:rsidR="00862199" w:rsidRPr="00CA0999" w:rsidRDefault="00862199" w:rsidP="00765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999">
        <w:rPr>
          <w:sz w:val="28"/>
          <w:szCs w:val="28"/>
        </w:rPr>
        <w:t>место проживания (муниципальное образование Орловской области);</w:t>
      </w:r>
    </w:p>
    <w:p w:rsidR="00862199" w:rsidRDefault="00A9197C" w:rsidP="00765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999">
        <w:rPr>
          <w:sz w:val="28"/>
          <w:szCs w:val="28"/>
        </w:rPr>
        <w:t>фотографии</w:t>
      </w:r>
      <w:r w:rsidR="00862199" w:rsidRPr="00CA0999">
        <w:rPr>
          <w:sz w:val="28"/>
          <w:szCs w:val="28"/>
        </w:rPr>
        <w:t>.</w:t>
      </w:r>
    </w:p>
    <w:p w:rsidR="002D14FD" w:rsidRDefault="002D14FD" w:rsidP="002D14FD">
      <w:pPr>
        <w:ind w:firstLine="709"/>
        <w:jc w:val="both"/>
        <w:rPr>
          <w:sz w:val="28"/>
          <w:szCs w:val="28"/>
        </w:rPr>
      </w:pPr>
      <w:r w:rsidRPr="00862199">
        <w:rPr>
          <w:bCs/>
          <w:sz w:val="28"/>
          <w:szCs w:val="28"/>
        </w:rPr>
        <w:t xml:space="preserve">Срок действия согласия: со дня его подписания до дня </w:t>
      </w:r>
      <w:r>
        <w:rPr>
          <w:bCs/>
          <w:sz w:val="28"/>
          <w:szCs w:val="28"/>
        </w:rPr>
        <w:t xml:space="preserve">размещения </w:t>
      </w:r>
      <w:r w:rsidR="00461EC0">
        <w:rPr>
          <w:bCs/>
          <w:sz w:val="28"/>
          <w:szCs w:val="28"/>
        </w:rPr>
        <w:br/>
      </w:r>
      <w:r w:rsidRPr="00862199">
        <w:rPr>
          <w:color w:val="000000"/>
          <w:sz w:val="28"/>
          <w:szCs w:val="28"/>
        </w:rPr>
        <w:t xml:space="preserve">в государственной специализированной информационной системе «Портал </w:t>
      </w:r>
      <w:r w:rsidRPr="00862199">
        <w:rPr>
          <w:color w:val="000000"/>
          <w:spacing w:val="-4"/>
          <w:sz w:val="28"/>
          <w:szCs w:val="28"/>
        </w:rPr>
        <w:t>Орловской области – публичный информационный центр» в информационно</w:t>
      </w:r>
      <w:r w:rsidRPr="00862199">
        <w:rPr>
          <w:color w:val="000000"/>
          <w:sz w:val="28"/>
          <w:szCs w:val="28"/>
        </w:rPr>
        <w:t>-телекоммуникационной сети Интернет</w:t>
      </w:r>
      <w:r w:rsidRPr="00A919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результатов </w:t>
      </w:r>
      <w:r>
        <w:rPr>
          <w:sz w:val="28"/>
          <w:szCs w:val="28"/>
        </w:rPr>
        <w:t xml:space="preserve">ежегодного </w:t>
      </w:r>
      <w:r w:rsidRPr="00856728">
        <w:rPr>
          <w:sz w:val="28"/>
          <w:szCs w:val="28"/>
        </w:rPr>
        <w:t>областного конкурса «Ветеранское подворье»</w:t>
      </w:r>
      <w:r>
        <w:rPr>
          <w:sz w:val="28"/>
          <w:szCs w:val="28"/>
        </w:rPr>
        <w:t xml:space="preserve"> и информации о награждении победителей</w:t>
      </w:r>
      <w:r w:rsidRPr="00A919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ежегодного </w:t>
      </w:r>
      <w:r w:rsidRPr="00856728">
        <w:rPr>
          <w:sz w:val="28"/>
          <w:szCs w:val="28"/>
        </w:rPr>
        <w:t>областного конкурса «Ветеранское подворье»</w:t>
      </w:r>
      <w:r w:rsidRPr="00765147">
        <w:rPr>
          <w:sz w:val="28"/>
          <w:szCs w:val="28"/>
        </w:rPr>
        <w:t>.</w:t>
      </w:r>
    </w:p>
    <w:p w:rsidR="002D14FD" w:rsidRDefault="002D14FD" w:rsidP="002D14FD">
      <w:pPr>
        <w:ind w:firstLine="567"/>
        <w:jc w:val="both"/>
        <w:rPr>
          <w:sz w:val="28"/>
          <w:szCs w:val="28"/>
        </w:rPr>
      </w:pPr>
    </w:p>
    <w:p w:rsidR="002D14FD" w:rsidRDefault="002D14FD" w:rsidP="004236D3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iCs/>
          <w:sz w:val="28"/>
          <w:szCs w:val="28"/>
          <w:lang w:eastAsia="en-US"/>
        </w:rPr>
      </w:pPr>
      <w:r w:rsidRPr="00461EC0">
        <w:rPr>
          <w:rFonts w:eastAsiaTheme="minorHAnsi"/>
          <w:iCs/>
          <w:sz w:val="28"/>
          <w:szCs w:val="28"/>
          <w:lang w:eastAsia="en-US"/>
        </w:rPr>
        <w:t>Заполняется по желан</w:t>
      </w:r>
      <w:r w:rsidR="004236D3">
        <w:rPr>
          <w:rFonts w:eastAsiaTheme="minorHAnsi"/>
          <w:iCs/>
          <w:sz w:val="28"/>
          <w:szCs w:val="28"/>
          <w:lang w:eastAsia="en-US"/>
        </w:rPr>
        <w:t>ию субъекта персональных данных</w:t>
      </w:r>
    </w:p>
    <w:p w:rsidR="004236D3" w:rsidRPr="00461EC0" w:rsidRDefault="004236D3" w:rsidP="002D14FD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iCs/>
          <w:sz w:val="28"/>
          <w:szCs w:val="28"/>
          <w:lang w:eastAsia="en-US"/>
        </w:rPr>
      </w:pPr>
    </w:p>
    <w:p w:rsidR="00974141" w:rsidRDefault="002D14FD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1. У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словия и запреты на обработку вышеуказанных персональных данных (</w:t>
      </w:r>
      <w:hyperlink r:id="rId7" w:history="1">
        <w:r w:rsidR="00974141" w:rsidRPr="00974141">
          <w:rPr>
            <w:rFonts w:eastAsiaTheme="minorHAnsi"/>
            <w:iCs/>
            <w:sz w:val="28"/>
            <w:szCs w:val="28"/>
            <w:lang w:eastAsia="en-US"/>
          </w:rPr>
          <w:t>ч</w:t>
        </w:r>
        <w:r w:rsidR="00974141">
          <w:rPr>
            <w:rFonts w:eastAsiaTheme="minorHAnsi"/>
            <w:iCs/>
            <w:sz w:val="28"/>
            <w:szCs w:val="28"/>
            <w:lang w:eastAsia="en-US"/>
          </w:rPr>
          <w:t>асть</w:t>
        </w:r>
        <w:r w:rsidR="00974141" w:rsidRPr="00974141">
          <w:rPr>
            <w:rFonts w:eastAsiaTheme="minorHAnsi"/>
            <w:iCs/>
            <w:sz w:val="28"/>
            <w:szCs w:val="28"/>
            <w:lang w:eastAsia="en-US"/>
          </w:rPr>
          <w:t xml:space="preserve"> 9</w:t>
        </w:r>
      </w:hyperlink>
      <w:r w:rsidR="00974141" w:rsidRPr="00974141">
        <w:rPr>
          <w:rFonts w:eastAsiaTheme="minorHAnsi"/>
          <w:iCs/>
          <w:sz w:val="28"/>
          <w:szCs w:val="28"/>
          <w:lang w:eastAsia="en-US"/>
        </w:rPr>
        <w:t xml:space="preserve"> ст</w:t>
      </w:r>
      <w:r w:rsidR="00974141">
        <w:rPr>
          <w:rFonts w:eastAsiaTheme="minorHAnsi"/>
          <w:iCs/>
          <w:sz w:val="28"/>
          <w:szCs w:val="28"/>
          <w:lang w:eastAsia="en-US"/>
        </w:rPr>
        <w:t xml:space="preserve">атьи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10.1 Федер</w:t>
      </w:r>
      <w:r w:rsidR="00974141">
        <w:rPr>
          <w:rFonts w:eastAsiaTheme="minorHAnsi"/>
          <w:iCs/>
          <w:sz w:val="28"/>
          <w:szCs w:val="28"/>
          <w:lang w:eastAsia="en-US"/>
        </w:rPr>
        <w:t xml:space="preserve">ального закона от 27 июля 2006 года </w:t>
      </w:r>
      <w:r w:rsidR="004236D3">
        <w:rPr>
          <w:rFonts w:eastAsiaTheme="minorHAnsi"/>
          <w:iCs/>
          <w:sz w:val="28"/>
          <w:szCs w:val="28"/>
          <w:lang w:eastAsia="en-US"/>
        </w:rPr>
        <w:br/>
      </w:r>
      <w:r w:rsidR="00974141">
        <w:rPr>
          <w:rFonts w:eastAsiaTheme="minorHAnsi"/>
          <w:iCs/>
          <w:sz w:val="28"/>
          <w:szCs w:val="28"/>
          <w:lang w:eastAsia="en-US"/>
        </w:rPr>
        <w:t>№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 xml:space="preserve"> 152-ФЗ </w:t>
      </w:r>
      <w:r w:rsidR="00974141">
        <w:rPr>
          <w:rFonts w:eastAsiaTheme="minorHAnsi"/>
          <w:iCs/>
          <w:sz w:val="28"/>
          <w:szCs w:val="28"/>
          <w:lang w:eastAsia="en-US"/>
        </w:rPr>
        <w:t>«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О персональных данных</w:t>
      </w:r>
      <w:r w:rsidR="00974141">
        <w:rPr>
          <w:rFonts w:eastAsiaTheme="minorHAnsi"/>
          <w:iCs/>
          <w:sz w:val="28"/>
          <w:szCs w:val="28"/>
          <w:lang w:eastAsia="en-US"/>
        </w:rPr>
        <w:t>»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)</w:t>
      </w:r>
      <w:r w:rsidR="00974141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(нужное отметить):</w:t>
      </w:r>
    </w:p>
    <w:p w:rsidR="00974141" w:rsidRPr="00974141" w:rsidRDefault="00974141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974141" w:rsidRDefault="00974141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□ </w:t>
      </w:r>
      <w:r w:rsidRPr="00974141">
        <w:rPr>
          <w:rFonts w:eastAsiaTheme="minorHAnsi"/>
          <w:iCs/>
          <w:sz w:val="28"/>
          <w:szCs w:val="28"/>
          <w:lang w:eastAsia="en-US"/>
        </w:rPr>
        <w:t>не устанавливаю</w:t>
      </w:r>
      <w:r w:rsidR="004236D3" w:rsidRPr="00CA0999">
        <w:rPr>
          <w:rFonts w:eastAsiaTheme="minorHAnsi"/>
          <w:iCs/>
          <w:sz w:val="28"/>
          <w:szCs w:val="28"/>
          <w:lang w:eastAsia="en-US"/>
        </w:rPr>
        <w:t>;</w:t>
      </w:r>
    </w:p>
    <w:p w:rsidR="00974141" w:rsidRPr="00974141" w:rsidRDefault="00974141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974141" w:rsidRPr="00974141" w:rsidRDefault="00974141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□ </w:t>
      </w:r>
      <w:r w:rsidRPr="00974141">
        <w:rPr>
          <w:rFonts w:eastAsiaTheme="minorHAnsi"/>
          <w:iCs/>
          <w:sz w:val="28"/>
          <w:szCs w:val="28"/>
          <w:lang w:eastAsia="en-US"/>
        </w:rPr>
        <w:t>устанавливаю запрет на передачу (кроме предоставления доступа) этих</w:t>
      </w: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74141">
        <w:rPr>
          <w:rFonts w:eastAsiaTheme="minorHAnsi"/>
          <w:iCs/>
          <w:sz w:val="28"/>
          <w:szCs w:val="28"/>
          <w:lang w:eastAsia="en-US"/>
        </w:rPr>
        <w:t>данных оператором неограниченному кругу лиц</w:t>
      </w:r>
      <w:r w:rsidR="004236D3" w:rsidRPr="00CA0999">
        <w:rPr>
          <w:rFonts w:eastAsiaTheme="minorHAnsi"/>
          <w:iCs/>
          <w:sz w:val="28"/>
          <w:szCs w:val="28"/>
          <w:lang w:eastAsia="en-US"/>
        </w:rPr>
        <w:t>;</w:t>
      </w:r>
    </w:p>
    <w:p w:rsidR="00974141" w:rsidRDefault="00974141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974141" w:rsidRDefault="00974141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□ </w:t>
      </w:r>
      <w:r w:rsidRPr="00974141">
        <w:rPr>
          <w:rFonts w:eastAsiaTheme="minorHAnsi"/>
          <w:iCs/>
          <w:sz w:val="28"/>
          <w:szCs w:val="28"/>
          <w:lang w:eastAsia="en-US"/>
        </w:rPr>
        <w:t xml:space="preserve">устанавливаю </w:t>
      </w:r>
      <w:r>
        <w:rPr>
          <w:rFonts w:eastAsiaTheme="minorHAnsi"/>
          <w:iCs/>
          <w:sz w:val="28"/>
          <w:szCs w:val="28"/>
          <w:lang w:eastAsia="en-US"/>
        </w:rPr>
        <w:t>запрет на обработку (кроме получения</w:t>
      </w:r>
      <w:r w:rsidR="004236D3">
        <w:rPr>
          <w:rFonts w:eastAsiaTheme="minorHAnsi"/>
          <w:iCs/>
          <w:sz w:val="28"/>
          <w:szCs w:val="28"/>
          <w:lang w:eastAsia="en-US"/>
        </w:rPr>
        <w:t xml:space="preserve"> доступа) </w:t>
      </w:r>
      <w:r w:rsidRPr="00974141">
        <w:rPr>
          <w:rFonts w:eastAsiaTheme="minorHAnsi"/>
          <w:iCs/>
          <w:sz w:val="28"/>
          <w:szCs w:val="28"/>
          <w:lang w:eastAsia="en-US"/>
        </w:rPr>
        <w:t>этих</w:t>
      </w: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74141">
        <w:rPr>
          <w:rFonts w:eastAsiaTheme="minorHAnsi"/>
          <w:iCs/>
          <w:sz w:val="28"/>
          <w:szCs w:val="28"/>
          <w:lang w:eastAsia="en-US"/>
        </w:rPr>
        <w:t>данных неограниченным кругом лиц</w:t>
      </w:r>
      <w:r w:rsidR="004236D3">
        <w:rPr>
          <w:rFonts w:eastAsiaTheme="minorHAnsi"/>
          <w:iCs/>
          <w:sz w:val="28"/>
          <w:szCs w:val="28"/>
          <w:lang w:eastAsia="en-US"/>
        </w:rPr>
        <w:t>;</w:t>
      </w:r>
    </w:p>
    <w:p w:rsidR="00974141" w:rsidRPr="00974141" w:rsidRDefault="00974141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2D14FD" w:rsidRDefault="00974141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□ </w:t>
      </w:r>
      <w:r w:rsidRPr="00974141">
        <w:rPr>
          <w:rFonts w:eastAsiaTheme="minorHAnsi"/>
          <w:iCs/>
          <w:sz w:val="28"/>
          <w:szCs w:val="28"/>
          <w:lang w:eastAsia="en-US"/>
        </w:rPr>
        <w:t>устанавливаю условия</w:t>
      </w:r>
      <w:r w:rsidR="004236D3">
        <w:rPr>
          <w:rFonts w:eastAsiaTheme="minorHAnsi"/>
          <w:iCs/>
          <w:sz w:val="28"/>
          <w:szCs w:val="28"/>
          <w:lang w:eastAsia="en-US"/>
        </w:rPr>
        <w:t xml:space="preserve"> обработки (кроме получения доступа) </w:t>
      </w:r>
      <w:r w:rsidRPr="00974141">
        <w:rPr>
          <w:rFonts w:eastAsiaTheme="minorHAnsi"/>
          <w:iCs/>
          <w:sz w:val="28"/>
          <w:szCs w:val="28"/>
          <w:lang w:eastAsia="en-US"/>
        </w:rPr>
        <w:t>этих</w:t>
      </w: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974141">
        <w:rPr>
          <w:rFonts w:eastAsiaTheme="minorHAnsi"/>
          <w:iCs/>
          <w:sz w:val="28"/>
          <w:szCs w:val="28"/>
          <w:lang w:eastAsia="en-US"/>
        </w:rPr>
        <w:t>дан</w:t>
      </w:r>
      <w:r>
        <w:rPr>
          <w:rFonts w:eastAsiaTheme="minorHAnsi"/>
          <w:iCs/>
          <w:sz w:val="28"/>
          <w:szCs w:val="28"/>
          <w:lang w:eastAsia="en-US"/>
        </w:rPr>
        <w:t xml:space="preserve">ных неограниченным кругом лиц: </w:t>
      </w:r>
    </w:p>
    <w:p w:rsidR="00974141" w:rsidRDefault="00974141" w:rsidP="002D14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признание победителем </w:t>
      </w:r>
      <w:r>
        <w:rPr>
          <w:sz w:val="28"/>
          <w:szCs w:val="28"/>
        </w:rPr>
        <w:t xml:space="preserve">ежегодного </w:t>
      </w:r>
      <w:r w:rsidRPr="00856728">
        <w:rPr>
          <w:sz w:val="28"/>
          <w:szCs w:val="28"/>
        </w:rPr>
        <w:t>областного конкурса «Ветеранское подворье»</w:t>
      </w:r>
      <w:r w:rsidR="002D14FD">
        <w:rPr>
          <w:sz w:val="28"/>
          <w:szCs w:val="28"/>
        </w:rPr>
        <w:t>;</w:t>
      </w:r>
    </w:p>
    <w:p w:rsidR="00974141" w:rsidRPr="00974141" w:rsidRDefault="002D14FD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иное: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________________________________________________________.</w:t>
      </w:r>
    </w:p>
    <w:p w:rsidR="002D14FD" w:rsidRPr="00974141" w:rsidRDefault="002D14FD" w:rsidP="002D14FD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iCs/>
          <w:sz w:val="28"/>
          <w:szCs w:val="28"/>
          <w:lang w:eastAsia="en-US"/>
        </w:rPr>
      </w:pPr>
    </w:p>
    <w:p w:rsidR="00974141" w:rsidRDefault="002D14FD" w:rsidP="002D14FD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2.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Условия, при которых полученные персональные данные могут передаваться</w:t>
      </w:r>
      <w:r w:rsidR="00974141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опера</w:t>
      </w:r>
      <w:r w:rsidR="004236D3">
        <w:rPr>
          <w:rFonts w:eastAsiaTheme="minorHAnsi"/>
          <w:iCs/>
          <w:sz w:val="28"/>
          <w:szCs w:val="28"/>
          <w:lang w:eastAsia="en-US"/>
        </w:rPr>
        <w:t xml:space="preserve">тором только по его внутренней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сети, обеспечивающей доступ к</w:t>
      </w:r>
      <w:r w:rsidR="00974141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 xml:space="preserve">информации лишь для </w:t>
      </w:r>
      <w:r w:rsidR="004236D3">
        <w:rPr>
          <w:rFonts w:eastAsiaTheme="minorHAnsi"/>
          <w:iCs/>
          <w:sz w:val="28"/>
          <w:szCs w:val="28"/>
          <w:lang w:eastAsia="en-US"/>
        </w:rPr>
        <w:t>строго определенных сотрудников,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 xml:space="preserve"> либо </w:t>
      </w:r>
      <w:r w:rsidR="004236D3">
        <w:rPr>
          <w:rFonts w:eastAsiaTheme="minorHAnsi"/>
          <w:iCs/>
          <w:sz w:val="28"/>
          <w:szCs w:val="28"/>
          <w:lang w:eastAsia="en-US"/>
        </w:rPr>
        <w:br/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с использованием</w:t>
      </w:r>
      <w:r w:rsidR="00974141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информационно-те</w:t>
      </w:r>
      <w:r w:rsidR="004236D3">
        <w:rPr>
          <w:rFonts w:eastAsiaTheme="minorHAnsi"/>
          <w:iCs/>
          <w:sz w:val="28"/>
          <w:szCs w:val="28"/>
          <w:lang w:eastAsia="en-US"/>
        </w:rPr>
        <w:t xml:space="preserve">лекоммуникационных сетей, либо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 xml:space="preserve">без </w:t>
      </w:r>
      <w:r w:rsidR="004236D3">
        <w:rPr>
          <w:rFonts w:eastAsiaTheme="minorHAnsi"/>
          <w:iCs/>
          <w:sz w:val="28"/>
          <w:szCs w:val="28"/>
          <w:lang w:eastAsia="en-US"/>
        </w:rPr>
        <w:t xml:space="preserve">передачи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полученных</w:t>
      </w:r>
      <w:r w:rsidR="00974141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персональных данных:</w:t>
      </w:r>
      <w:r w:rsidR="00974141">
        <w:rPr>
          <w:rFonts w:eastAsiaTheme="minorHAnsi"/>
          <w:iCs/>
          <w:sz w:val="28"/>
          <w:szCs w:val="28"/>
          <w:lang w:eastAsia="en-US"/>
        </w:rPr>
        <w:t xml:space="preserve"> </w:t>
      </w:r>
    </w:p>
    <w:p w:rsidR="002D14FD" w:rsidRDefault="002D14FD" w:rsidP="00974141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□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не устанавливаю</w:t>
      </w:r>
      <w:r w:rsidR="004236D3">
        <w:rPr>
          <w:rFonts w:eastAsiaTheme="minorHAnsi"/>
          <w:iCs/>
          <w:sz w:val="28"/>
          <w:szCs w:val="28"/>
          <w:lang w:eastAsia="en-US"/>
        </w:rPr>
        <w:t>;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 xml:space="preserve"> </w:t>
      </w:r>
    </w:p>
    <w:p w:rsidR="00974141" w:rsidRPr="00974141" w:rsidRDefault="002D14FD" w:rsidP="00974141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□ 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____________________________________</w:t>
      </w:r>
      <w:r>
        <w:rPr>
          <w:rFonts w:eastAsiaTheme="minorHAnsi"/>
          <w:iCs/>
          <w:sz w:val="28"/>
          <w:szCs w:val="28"/>
          <w:lang w:eastAsia="en-US"/>
        </w:rPr>
        <w:t>________________________</w:t>
      </w:r>
      <w:r w:rsidR="00974141" w:rsidRPr="00974141">
        <w:rPr>
          <w:rFonts w:eastAsiaTheme="minorHAnsi"/>
          <w:iCs/>
          <w:sz w:val="28"/>
          <w:szCs w:val="28"/>
          <w:lang w:eastAsia="en-US"/>
        </w:rPr>
        <w:t>__</w:t>
      </w:r>
    </w:p>
    <w:p w:rsidR="00974141" w:rsidRDefault="00974141" w:rsidP="00B73C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0559" w:rsidRDefault="00AF0559" w:rsidP="00B73C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0559" w:rsidRDefault="00AF0559" w:rsidP="00B73C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4236D3" w:rsidRDefault="004236D3" w:rsidP="00B73C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2741" w:rsidRPr="00856728" w:rsidRDefault="006F2741" w:rsidP="006F2741">
      <w:pPr>
        <w:jc w:val="both"/>
        <w:rPr>
          <w:sz w:val="28"/>
          <w:szCs w:val="28"/>
        </w:rPr>
      </w:pPr>
      <w:r w:rsidRPr="00856728">
        <w:rPr>
          <w:sz w:val="28"/>
          <w:szCs w:val="28"/>
        </w:rPr>
        <w:t>___</w:t>
      </w:r>
      <w:r w:rsidR="00856728">
        <w:rPr>
          <w:sz w:val="28"/>
          <w:szCs w:val="28"/>
        </w:rPr>
        <w:t xml:space="preserve"> ________</w:t>
      </w:r>
      <w:r w:rsidRPr="00856728">
        <w:rPr>
          <w:sz w:val="28"/>
          <w:szCs w:val="28"/>
        </w:rPr>
        <w:t xml:space="preserve">202_ г. </w:t>
      </w:r>
      <w:r w:rsidR="00856728">
        <w:rPr>
          <w:sz w:val="28"/>
          <w:szCs w:val="28"/>
        </w:rPr>
        <w:t xml:space="preserve">                 __________</w:t>
      </w:r>
      <w:r w:rsidRPr="00856728">
        <w:rPr>
          <w:sz w:val="28"/>
          <w:szCs w:val="28"/>
        </w:rPr>
        <w:t xml:space="preserve"> </w:t>
      </w:r>
      <w:r w:rsidR="00856728">
        <w:rPr>
          <w:sz w:val="28"/>
          <w:szCs w:val="28"/>
        </w:rPr>
        <w:t>_</w:t>
      </w:r>
      <w:r w:rsidRPr="00856728">
        <w:rPr>
          <w:sz w:val="28"/>
          <w:szCs w:val="28"/>
        </w:rPr>
        <w:t>______________</w:t>
      </w:r>
      <w:r w:rsidR="00856728">
        <w:rPr>
          <w:sz w:val="28"/>
          <w:szCs w:val="28"/>
        </w:rPr>
        <w:t>_______________</w:t>
      </w:r>
    </w:p>
    <w:p w:rsidR="00A614B9" w:rsidRPr="00856728" w:rsidRDefault="00856728" w:rsidP="00856728">
      <w:pPr>
        <w:ind w:left="2832" w:firstLine="708"/>
        <w:jc w:val="center"/>
        <w:rPr>
          <w:sz w:val="28"/>
          <w:szCs w:val="28"/>
        </w:rPr>
      </w:pPr>
      <w:r w:rsidRPr="00856728">
        <w:rPr>
          <w:bCs/>
          <w:iCs/>
        </w:rPr>
        <w:t>(п</w:t>
      </w:r>
      <w:r w:rsidR="006F2741" w:rsidRPr="00856728">
        <w:rPr>
          <w:bCs/>
          <w:iCs/>
        </w:rPr>
        <w:t>одпись)</w:t>
      </w:r>
      <w:r>
        <w:rPr>
          <w:bCs/>
          <w:iCs/>
          <w:sz w:val="28"/>
          <w:szCs w:val="28"/>
        </w:rPr>
        <w:t xml:space="preserve">                  </w:t>
      </w:r>
      <w:r>
        <w:rPr>
          <w:bCs/>
          <w:iCs/>
        </w:rPr>
        <w:t>(р</w:t>
      </w:r>
      <w:r w:rsidR="006F2741" w:rsidRPr="00856728">
        <w:rPr>
          <w:bCs/>
          <w:iCs/>
        </w:rPr>
        <w:t>асшифровка подписи)</w:t>
      </w:r>
    </w:p>
    <w:sectPr w:rsidR="00A614B9" w:rsidRPr="00856728" w:rsidSect="00AF0559">
      <w:headerReference w:type="default" r:id="rId8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B05" w:rsidRDefault="00844B05" w:rsidP="00DD43C7">
      <w:r>
        <w:separator/>
      </w:r>
    </w:p>
  </w:endnote>
  <w:endnote w:type="continuationSeparator" w:id="0">
    <w:p w:rsidR="00844B05" w:rsidRDefault="00844B05" w:rsidP="00DD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B05" w:rsidRDefault="00844B05" w:rsidP="00DD43C7">
      <w:r>
        <w:separator/>
      </w:r>
    </w:p>
  </w:footnote>
  <w:footnote w:type="continuationSeparator" w:id="0">
    <w:p w:rsidR="00844B05" w:rsidRDefault="00844B05" w:rsidP="00DD4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2195117"/>
      <w:docPartObj>
        <w:docPartGallery w:val="Page Numbers (Top of Page)"/>
        <w:docPartUnique/>
      </w:docPartObj>
    </w:sdtPr>
    <w:sdtEndPr/>
    <w:sdtContent>
      <w:p w:rsidR="00EC2693" w:rsidRDefault="00EC269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559">
          <w:rPr>
            <w:noProof/>
          </w:rPr>
          <w:t>2</w:t>
        </w:r>
        <w:r>
          <w:fldChar w:fldCharType="end"/>
        </w:r>
      </w:p>
    </w:sdtContent>
  </w:sdt>
  <w:p w:rsidR="00EC2693" w:rsidRDefault="00EC26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3B"/>
    <w:rsid w:val="000E3501"/>
    <w:rsid w:val="00114E8A"/>
    <w:rsid w:val="00246FC5"/>
    <w:rsid w:val="002D14FD"/>
    <w:rsid w:val="003A07C8"/>
    <w:rsid w:val="003E33ED"/>
    <w:rsid w:val="003E6480"/>
    <w:rsid w:val="004236D3"/>
    <w:rsid w:val="00461EC0"/>
    <w:rsid w:val="0046713A"/>
    <w:rsid w:val="00474674"/>
    <w:rsid w:val="004D46BE"/>
    <w:rsid w:val="006F2741"/>
    <w:rsid w:val="00765147"/>
    <w:rsid w:val="0078281B"/>
    <w:rsid w:val="007B7DA5"/>
    <w:rsid w:val="00801DA6"/>
    <w:rsid w:val="00844B05"/>
    <w:rsid w:val="00856728"/>
    <w:rsid w:val="00862199"/>
    <w:rsid w:val="00957A80"/>
    <w:rsid w:val="00974141"/>
    <w:rsid w:val="00A614B9"/>
    <w:rsid w:val="00A77451"/>
    <w:rsid w:val="00A824CA"/>
    <w:rsid w:val="00A9197C"/>
    <w:rsid w:val="00AF0559"/>
    <w:rsid w:val="00B43584"/>
    <w:rsid w:val="00B73C75"/>
    <w:rsid w:val="00B97B36"/>
    <w:rsid w:val="00BD0E14"/>
    <w:rsid w:val="00BF257B"/>
    <w:rsid w:val="00CA0999"/>
    <w:rsid w:val="00CF24DA"/>
    <w:rsid w:val="00DA24CF"/>
    <w:rsid w:val="00DD43C7"/>
    <w:rsid w:val="00E57BA1"/>
    <w:rsid w:val="00EC2693"/>
    <w:rsid w:val="00EC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F4F963-6E4F-4C6A-A320-C2D90A5A9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77451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7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774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A77451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A774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43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43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43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43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4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9769&amp;dst=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976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Sharigina</dc:creator>
  <cp:lastModifiedBy>1</cp:lastModifiedBy>
  <cp:revision>3</cp:revision>
  <dcterms:created xsi:type="dcterms:W3CDTF">2026-03-26T11:55:00Z</dcterms:created>
  <dcterms:modified xsi:type="dcterms:W3CDTF">2026-03-26T13:54:00Z</dcterms:modified>
</cp:coreProperties>
</file>